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A7" w:rsidRDefault="0002654D" w:rsidP="0002654D">
      <w:pPr>
        <w:jc w:val="center"/>
        <w:rPr>
          <w:b/>
          <w:sz w:val="40"/>
          <w:szCs w:val="40"/>
          <w:u w:val="single"/>
        </w:rPr>
      </w:pPr>
      <w:r w:rsidRPr="0002654D">
        <w:rPr>
          <w:b/>
          <w:sz w:val="40"/>
          <w:szCs w:val="40"/>
          <w:u w:val="single"/>
        </w:rPr>
        <w:t>Pepperoni Workshop Questions</w:t>
      </w:r>
    </w:p>
    <w:p w:rsidR="0002654D" w:rsidRDefault="0002654D" w:rsidP="0002654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A60A5">
        <w:rPr>
          <w:b/>
          <w:sz w:val="28"/>
          <w:szCs w:val="28"/>
        </w:rPr>
        <w:t>Does the flow chart and hazard analysis have all steps in the process identified?</w:t>
      </w:r>
    </w:p>
    <w:p w:rsidR="008A60A5" w:rsidRDefault="008A60A5" w:rsidP="008A60A5">
      <w:pPr>
        <w:rPr>
          <w:b/>
          <w:sz w:val="28"/>
          <w:szCs w:val="28"/>
        </w:rPr>
      </w:pPr>
    </w:p>
    <w:p w:rsidR="008A60A5" w:rsidRPr="008A60A5" w:rsidRDefault="008A60A5" w:rsidP="008A60A5">
      <w:pPr>
        <w:rPr>
          <w:b/>
          <w:sz w:val="28"/>
          <w:szCs w:val="28"/>
        </w:rPr>
      </w:pPr>
    </w:p>
    <w:p w:rsidR="0002654D" w:rsidRDefault="0002654D" w:rsidP="0002654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A60A5">
        <w:rPr>
          <w:b/>
          <w:sz w:val="28"/>
          <w:szCs w:val="28"/>
        </w:rPr>
        <w:t>Are all relevant hazards addressed?</w:t>
      </w:r>
    </w:p>
    <w:p w:rsidR="008A60A5" w:rsidRDefault="008A60A5" w:rsidP="008A60A5">
      <w:pPr>
        <w:rPr>
          <w:b/>
          <w:sz w:val="28"/>
          <w:szCs w:val="28"/>
        </w:rPr>
      </w:pPr>
    </w:p>
    <w:p w:rsidR="008A60A5" w:rsidRPr="008A60A5" w:rsidRDefault="008A60A5" w:rsidP="008A60A5">
      <w:pPr>
        <w:rPr>
          <w:b/>
          <w:sz w:val="28"/>
          <w:szCs w:val="28"/>
        </w:rPr>
      </w:pPr>
    </w:p>
    <w:p w:rsidR="0002654D" w:rsidRDefault="0002654D" w:rsidP="0002654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A60A5">
        <w:rPr>
          <w:b/>
          <w:sz w:val="28"/>
          <w:szCs w:val="28"/>
        </w:rPr>
        <w:t>What are the potential hazards</w:t>
      </w:r>
      <w:r w:rsidR="000B4617" w:rsidRPr="000B4617">
        <w:rPr>
          <w:rFonts w:cs="Arial"/>
          <w:sz w:val="28"/>
          <w:szCs w:val="28"/>
        </w:rPr>
        <w:t xml:space="preserve"> </w:t>
      </w:r>
      <w:r w:rsidR="000B4617" w:rsidRPr="00166DD6">
        <w:rPr>
          <w:rFonts w:cs="Arial"/>
          <w:sz w:val="28"/>
          <w:szCs w:val="28"/>
        </w:rPr>
        <w:t>that migh</w:t>
      </w:r>
      <w:bookmarkStart w:id="0" w:name="_GoBack"/>
      <w:bookmarkEnd w:id="0"/>
      <w:r w:rsidR="000B4617" w:rsidRPr="00166DD6">
        <w:rPr>
          <w:rFonts w:cs="Arial"/>
          <w:sz w:val="28"/>
          <w:szCs w:val="28"/>
        </w:rPr>
        <w:t>t be considered at the meat (beef and pork) receiving step</w:t>
      </w:r>
      <w:r w:rsidRPr="008A60A5">
        <w:rPr>
          <w:b/>
          <w:sz w:val="28"/>
          <w:szCs w:val="28"/>
        </w:rPr>
        <w:t>?</w:t>
      </w:r>
    </w:p>
    <w:p w:rsidR="008A60A5" w:rsidRDefault="008A60A5" w:rsidP="008A60A5">
      <w:pPr>
        <w:rPr>
          <w:b/>
          <w:sz w:val="28"/>
          <w:szCs w:val="28"/>
        </w:rPr>
      </w:pPr>
    </w:p>
    <w:p w:rsidR="008A60A5" w:rsidRPr="008A60A5" w:rsidRDefault="008A60A5" w:rsidP="008A60A5">
      <w:pPr>
        <w:rPr>
          <w:b/>
          <w:sz w:val="28"/>
          <w:szCs w:val="28"/>
        </w:rPr>
      </w:pPr>
    </w:p>
    <w:p w:rsidR="0002654D" w:rsidRDefault="0002654D" w:rsidP="0002654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A60A5">
        <w:rPr>
          <w:b/>
          <w:sz w:val="28"/>
          <w:szCs w:val="28"/>
        </w:rPr>
        <w:t>Which hazards will be controlled by CCPs?</w:t>
      </w:r>
    </w:p>
    <w:p w:rsidR="008A60A5" w:rsidRDefault="008A60A5" w:rsidP="008A60A5">
      <w:pPr>
        <w:rPr>
          <w:b/>
          <w:sz w:val="28"/>
          <w:szCs w:val="28"/>
        </w:rPr>
      </w:pPr>
    </w:p>
    <w:p w:rsidR="008A60A5" w:rsidRPr="008A60A5" w:rsidRDefault="008A60A5" w:rsidP="008A60A5">
      <w:pPr>
        <w:rPr>
          <w:b/>
          <w:sz w:val="28"/>
          <w:szCs w:val="28"/>
        </w:rPr>
      </w:pPr>
    </w:p>
    <w:p w:rsidR="0002654D" w:rsidRDefault="0002654D" w:rsidP="0002654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A60A5">
        <w:rPr>
          <w:b/>
          <w:sz w:val="28"/>
          <w:szCs w:val="28"/>
        </w:rPr>
        <w:t>Some sausage processes include a heat treatment and others do not. Why is a heat treatment used? Why is it done after the fermentation step instead of heating the final product?</w:t>
      </w:r>
    </w:p>
    <w:p w:rsidR="008A60A5" w:rsidRDefault="008A60A5" w:rsidP="008A60A5">
      <w:pPr>
        <w:rPr>
          <w:b/>
          <w:sz w:val="28"/>
          <w:szCs w:val="28"/>
        </w:rPr>
      </w:pPr>
    </w:p>
    <w:p w:rsidR="008A60A5" w:rsidRPr="008A60A5" w:rsidRDefault="008A60A5" w:rsidP="008A60A5">
      <w:pPr>
        <w:rPr>
          <w:b/>
          <w:sz w:val="28"/>
          <w:szCs w:val="28"/>
        </w:rPr>
      </w:pPr>
    </w:p>
    <w:p w:rsidR="0002654D" w:rsidRPr="008A60A5" w:rsidRDefault="0002654D" w:rsidP="0002654D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8A60A5">
        <w:rPr>
          <w:b/>
          <w:sz w:val="28"/>
          <w:szCs w:val="28"/>
        </w:rPr>
        <w:t>Is there appropriate justification for not including temperature control of raw meat during storage to prevent growth of pathogens as a CCP for this product?</w:t>
      </w:r>
    </w:p>
    <w:sectPr w:rsidR="0002654D" w:rsidRPr="008A60A5" w:rsidSect="000265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0DD4"/>
    <w:multiLevelType w:val="hybridMultilevel"/>
    <w:tmpl w:val="C6E62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54D"/>
    <w:rsid w:val="0002654D"/>
    <w:rsid w:val="000B4617"/>
    <w:rsid w:val="003526B2"/>
    <w:rsid w:val="006B76AF"/>
    <w:rsid w:val="008A60A5"/>
    <w:rsid w:val="009D293F"/>
    <w:rsid w:val="00FC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A04B8D6084C242A75DAB1D1B5FBEBA" ma:contentTypeVersion="13" ma:contentTypeDescription="Create a new document." ma:contentTypeScope="" ma:versionID="fdd476c143220bf63fb9f7b679dbdba2">
  <xsd:schema xmlns:xsd="http://www.w3.org/2001/XMLSchema" xmlns:xs="http://www.w3.org/2001/XMLSchema" xmlns:p="http://schemas.microsoft.com/office/2006/metadata/properties" xmlns:ns2="e3ae4088-9db1-43b1-83a9-b921f1ffe13e" xmlns:ns3="4b9f6d1e-1d91-4f76-ab3f-6cc579e3a456" targetNamespace="http://schemas.microsoft.com/office/2006/metadata/properties" ma:root="true" ma:fieldsID="3c98f60442300920b15b933dd1ad31f5" ns2:_="" ns3:_="">
    <xsd:import namespace="e3ae4088-9db1-43b1-83a9-b921f1ffe13e"/>
    <xsd:import namespace="4b9f6d1e-1d91-4f76-ab3f-6cc579e3a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ChangeLog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e4088-9db1-43b1-83a9-b921f1ffe1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hangeLog" ma:index="19" nillable="true" ma:displayName="Change Log " ma:description="What is the recent change" ma:format="Dropdown" ma:internalName="ChangeLog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f6d1e-1d91-4f76-ab3f-6cc579e3a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ngeLog xmlns="e3ae4088-9db1-43b1-83a9-b921f1ffe13e" xsi:nil="true"/>
  </documentManagement>
</p:properties>
</file>

<file path=customXml/itemProps1.xml><?xml version="1.0" encoding="utf-8"?>
<ds:datastoreItem xmlns:ds="http://schemas.openxmlformats.org/officeDocument/2006/customXml" ds:itemID="{083FB633-6820-46F3-A474-93E28A2CF54E}"/>
</file>

<file path=customXml/itemProps2.xml><?xml version="1.0" encoding="utf-8"?>
<ds:datastoreItem xmlns:ds="http://schemas.openxmlformats.org/officeDocument/2006/customXml" ds:itemID="{D98DB31E-1BED-4615-943E-401098420051}"/>
</file>

<file path=customXml/itemProps3.xml><?xml version="1.0" encoding="utf-8"?>
<ds:datastoreItem xmlns:ds="http://schemas.openxmlformats.org/officeDocument/2006/customXml" ds:itemID="{750DD545-FE0D-45FE-9A82-6BE43ADBF2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USDA-FSIS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OCIO</dc:creator>
  <cp:lastModifiedBy>W7user</cp:lastModifiedBy>
  <cp:revision>2</cp:revision>
  <dcterms:created xsi:type="dcterms:W3CDTF">2016-10-12T19:50:00Z</dcterms:created>
  <dcterms:modified xsi:type="dcterms:W3CDTF">2016-10-12T19:50:00Z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0x01010090A04B8D6084C242A75DAB1D1B5FBEBA</vt:lpwstr>
  </property>
</Properties>
</file>